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54BD4" w:rsidR="000B4A35" w:rsidP="00E54BD4" w:rsidRDefault="4F206AA2" w14:paraId="529FA044" w14:textId="0C465061">
      <w:pPr>
        <w:pStyle w:val="Overskrift1"/>
      </w:pPr>
      <w:bookmarkStart w:name="_Toc178925507" w:id="0"/>
      <w:r w:rsidRPr="00E54BD4">
        <w:t>Undervise om kritisk tenkning og kildekritikk</w:t>
      </w:r>
      <w:bookmarkEnd w:id="0"/>
    </w:p>
    <w:p w:rsidRPr="00E54BD4" w:rsidR="000B4A35" w:rsidP="74BC3CF7" w:rsidRDefault="4F206AA2" w14:paraId="145A45C5" w14:textId="3BA8849C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Den tredje delen av en tredelt strategi for å undervise elever om KI handler om kritisk tenkning og </w:t>
      </w:r>
      <w:proofErr w:type="spellStart"/>
      <w:r w:rsidRPr="00E54BD4">
        <w:rPr>
          <w:rFonts w:ascii="Times New Roman" w:hAnsi="Times New Roman" w:eastAsia="Lato" w:cs="Times New Roman"/>
          <w:color w:val="2D3B45"/>
        </w:rPr>
        <w:t>og</w:t>
      </w:r>
      <w:proofErr w:type="spellEnd"/>
      <w:r w:rsidRPr="00E54BD4">
        <w:rPr>
          <w:rFonts w:ascii="Times New Roman" w:hAnsi="Times New Roman" w:eastAsia="Lato" w:cs="Times New Roman"/>
          <w:color w:val="2D3B45"/>
        </w:rPr>
        <w:t xml:space="preserve"> kildekritikk. En verden der datamaskiner kan skrive like overbevisende som Shakespeare, eller argumentere like skarpt som Sokrates, er ikke lenger science </w:t>
      </w:r>
      <w:proofErr w:type="spellStart"/>
      <w:r w:rsidRPr="00E54BD4">
        <w:rPr>
          <w:rFonts w:ascii="Times New Roman" w:hAnsi="Times New Roman" w:eastAsia="Lato" w:cs="Times New Roman"/>
          <w:color w:val="2D3B45"/>
        </w:rPr>
        <w:t>fiction</w:t>
      </w:r>
      <w:proofErr w:type="spellEnd"/>
      <w:r w:rsidRPr="00E54BD4">
        <w:rPr>
          <w:rFonts w:ascii="Times New Roman" w:hAnsi="Times New Roman" w:eastAsia="Lato" w:cs="Times New Roman"/>
          <w:color w:val="2D3B45"/>
        </w:rPr>
        <w:t xml:space="preserve"> – det er vår virkelighet med kunstig intelligens. I denne nye verdenen av perfekt formulerte tekster og lynraske svar, hvordan kan vi sikre at våre elever ikke blir passive mottakere, men aktive tenkere? Vår utfordring er å forme digitale oppdagelsesreisende – unge mennesker som kan navigere i et hav av KI-generert informasjon, utstyrt med kritisk tenkning som kompass og kildekritikk som kart. </w:t>
      </w:r>
    </w:p>
    <w:p w:rsidRPr="00E54BD4" w:rsidR="000B4A35" w:rsidP="00AA6C5A" w:rsidRDefault="4F206AA2" w14:paraId="4174EB4C" w14:textId="5ABC48DA">
      <w:pPr>
        <w:pStyle w:val="Overskrift1"/>
        <w:rPr>
          <w:rFonts w:ascii="Times New Roman" w:hAnsi="Times New Roman" w:cs="Times New Roman"/>
        </w:rPr>
      </w:pPr>
      <w:bookmarkStart w:name="_Toc178925508" w:id="1"/>
      <w:r w:rsidRPr="00E54BD4">
        <w:rPr>
          <w:rFonts w:ascii="Times New Roman" w:hAnsi="Times New Roman" w:eastAsia="Lato" w:cs="Times New Roman"/>
        </w:rPr>
        <w:t>Kritisk tenkning</w:t>
      </w:r>
      <w:r w:rsidRPr="00E54BD4" w:rsidR="00AA6C5A">
        <w:rPr>
          <w:rFonts w:ascii="Times New Roman" w:hAnsi="Times New Roman" w:eastAsia="Lato" w:cs="Times New Roman"/>
        </w:rPr>
        <w:t xml:space="preserve"> rundt KI-generert innhold</w:t>
      </w:r>
      <w:bookmarkEnd w:id="1"/>
    </w:p>
    <w:p w:rsidRPr="00E54BD4" w:rsidR="000B4A35" w:rsidP="74BC3CF7" w:rsidRDefault="4F206AA2" w14:paraId="2D28EB2A" w14:textId="2EBF2970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Når vi bruker kunstig intelligens (KI) i skolen, møter vi flere utfordringer knyttet til kritisk tenkning. KI kan lage tekster som ser perfekte ut, med god struktur, argumentasjon, ordvalg og grammatikk. Dette kan gjøre det vanskelig for elever å være kritiske til innholdet. Uerfarne elever kan lett godta informasjonen uten å tenke seg om. De kan bli fristet til å bruke KI for å få raske svar, uten å engasjere seg dypere i stoffet. Hvis elevene bare godtar KI-teksten som fasit, kan det føre til overfladisk læring og mangel på forståelse.</w:t>
      </w:r>
    </w:p>
    <w:p w:rsidRPr="00E54BD4" w:rsidR="000B4A35" w:rsidP="74BC3CF7" w:rsidRDefault="4F206AA2" w14:paraId="040B375B" w14:textId="254043F5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For å unngå at elevene ukritisk godtar KI-genererte tekster, er det viktig å styrke </w:t>
      </w:r>
      <w:r w:rsidRPr="00E54BD4" w:rsidR="00771966">
        <w:rPr>
          <w:rFonts w:ascii="Times New Roman" w:hAnsi="Times New Roman" w:eastAsia="Lato" w:cs="Times New Roman"/>
          <w:color w:val="2D3B45"/>
        </w:rPr>
        <w:t>evnen deres</w:t>
      </w:r>
      <w:r w:rsidRPr="00E54BD4">
        <w:rPr>
          <w:rFonts w:ascii="Times New Roman" w:hAnsi="Times New Roman" w:eastAsia="Lato" w:cs="Times New Roman"/>
          <w:color w:val="2D3B45"/>
        </w:rPr>
        <w:t xml:space="preserve"> til kritisk tenkning. Læreren må gi undervisning og oppgaver som forbedrer elevenes evne til å analysere. Elevene må lære å bryte ned kompleks informasjon i mindre deler og identifisere påstander, argumentasjon og mulige svakheter. De trenger også gode retoriske ferdigheter for å forstå hvordan språk kan påvirke oss. </w:t>
      </w:r>
      <w:r w:rsidRPr="00E54BD4" w:rsidR="00771966">
        <w:rPr>
          <w:rFonts w:ascii="Times New Roman" w:hAnsi="Times New Roman" w:eastAsia="Lato" w:cs="Times New Roman"/>
          <w:color w:val="2D3B45"/>
        </w:rPr>
        <w:t>Elevene bør øve på</w:t>
      </w:r>
      <w:r w:rsidRPr="00E54BD4">
        <w:rPr>
          <w:rFonts w:ascii="Times New Roman" w:hAnsi="Times New Roman" w:eastAsia="Lato" w:cs="Times New Roman"/>
          <w:color w:val="2D3B45"/>
        </w:rPr>
        <w:t xml:space="preserve"> å vurdere logikk, gjenkjenne feilaktige resonnementer og skille mellom fakta, meninger og tolkninger i KI-generert innhold. Det er også viktig å oppmuntre til kreativ problemløsning. Elevene bør lære å tenke nytt og kombinere informasjon fra KI med sin egen kunnskap og erfaring.</w:t>
      </w:r>
      <w:r w:rsidRPr="00E54BD4" w:rsidR="0042047A">
        <w:rPr>
          <w:rFonts w:ascii="Times New Roman" w:hAnsi="Times New Roman" w:eastAsia="Lato" w:cs="Times New Roman"/>
          <w:color w:val="2D3B45"/>
        </w:rPr>
        <w:t xml:space="preserve"> NB: det kan være vanskelig å tenke kreativt selv hvis man allerede har fått et KI-generert forslag, det kan fort bli «bordet fanger» i forhold til innhold eller struktur på oppgaven eller teksten.</w:t>
      </w:r>
    </w:p>
    <w:p w:rsidRPr="00E54BD4" w:rsidR="000B4A35" w:rsidP="74BC3CF7" w:rsidRDefault="4F206AA2" w14:paraId="327F72E7" w14:textId="098F58B5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Et nyttig tips for å begynne å tenke kritisk rundt KI-genererte svar, kan være å </w:t>
      </w:r>
      <w:r w:rsidRPr="00E54BD4">
        <w:rPr>
          <w:rFonts w:ascii="Times New Roman" w:hAnsi="Times New Roman" w:eastAsia="Lato" w:cs="Times New Roman"/>
          <w:b/>
          <w:bCs/>
          <w:color w:val="2D3B45"/>
        </w:rPr>
        <w:t>be elevene spørre chatboten om noe de allerede kjenner til</w:t>
      </w:r>
      <w:r w:rsidRPr="00E54BD4">
        <w:rPr>
          <w:rFonts w:ascii="Times New Roman" w:hAnsi="Times New Roman" w:eastAsia="Lato" w:cs="Times New Roman"/>
          <w:color w:val="2D3B45"/>
        </w:rPr>
        <w:t>, slik at det er lett(</w:t>
      </w:r>
      <w:proofErr w:type="spellStart"/>
      <w:r w:rsidRPr="00E54BD4">
        <w:rPr>
          <w:rFonts w:ascii="Times New Roman" w:hAnsi="Times New Roman" w:eastAsia="Lato" w:cs="Times New Roman"/>
          <w:color w:val="2D3B45"/>
        </w:rPr>
        <w:t>ere</w:t>
      </w:r>
      <w:proofErr w:type="spellEnd"/>
      <w:r w:rsidRPr="00E54BD4">
        <w:rPr>
          <w:rFonts w:ascii="Times New Roman" w:hAnsi="Times New Roman" w:eastAsia="Lato" w:cs="Times New Roman"/>
          <w:color w:val="2D3B45"/>
        </w:rPr>
        <w:t xml:space="preserve">) å kjenne igjen </w:t>
      </w:r>
      <w:hyperlink r:id="rId9">
        <w:r w:rsidRPr="00E54BD4">
          <w:rPr>
            <w:rStyle w:val="Hyperkobling"/>
            <w:rFonts w:ascii="Times New Roman" w:hAnsi="Times New Roman" w:eastAsia="Lato" w:cs="Times New Roman"/>
            <w:color w:val="2D3B45"/>
          </w:rPr>
          <w:t xml:space="preserve">hallusinasjoner </w:t>
        </w:r>
      </w:hyperlink>
      <w:r w:rsidRPr="00E54BD4">
        <w:rPr>
          <w:rFonts w:ascii="Times New Roman" w:hAnsi="Times New Roman" w:eastAsia="Lato" w:cs="Times New Roman"/>
          <w:color w:val="2D3B45"/>
        </w:rPr>
        <w:t xml:space="preserve">i teksten. Det kan være et tema de kjenner, hjemstedet sitt, eller en interesse de har, for eksempel. Hvis de gjenkjenner unøyaktige detaljer i teksten, kan det være lettere å forholde seg til at dette faktisk er noe som kan skje uansett tema de ber om hjelp til. </w:t>
      </w:r>
    </w:p>
    <w:p w:rsidRPr="00E54BD4" w:rsidR="000B4A35" w:rsidP="00D31119" w:rsidRDefault="00D31119" w14:paraId="0B5D56E5" w14:textId="17B80FD0">
      <w:pPr>
        <w:pStyle w:val="Overskrift2"/>
        <w:rPr>
          <w:rFonts w:ascii="Times New Roman" w:hAnsi="Times New Roman" w:cs="Times New Roman"/>
        </w:rPr>
      </w:pPr>
      <w:bookmarkStart w:name="_Toc178925509" w:id="2"/>
      <w:r w:rsidRPr="00E54BD4">
        <w:rPr>
          <w:rFonts w:ascii="Times New Roman" w:hAnsi="Times New Roman" w:eastAsia="Lato" w:cs="Times New Roman"/>
        </w:rPr>
        <w:t>Oppgaver og spørsmål til diskusjon i klasserommet:</w:t>
      </w:r>
      <w:bookmarkEnd w:id="2"/>
    </w:p>
    <w:p w:rsidRPr="00E54BD4" w:rsidR="002E3EE0" w:rsidP="00772BDB" w:rsidRDefault="00CC47DE" w14:paraId="6AFB202D" w14:textId="2D0EC576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Møte</w:t>
      </w:r>
      <w:r w:rsidRPr="00E54BD4" w:rsidR="4F206AA2">
        <w:rPr>
          <w:rFonts w:ascii="Times New Roman" w:hAnsi="Times New Roman" w:eastAsia="Lato" w:cs="Times New Roman"/>
          <w:color w:val="2D3B45"/>
        </w:rPr>
        <w:t xml:space="preserve"> med </w:t>
      </w:r>
      <w:r w:rsidRPr="00E54BD4" w:rsidR="00D31119">
        <w:rPr>
          <w:rFonts w:ascii="Times New Roman" w:hAnsi="Times New Roman" w:eastAsia="Lato" w:cs="Times New Roman"/>
          <w:color w:val="2D3B45"/>
        </w:rPr>
        <w:t>den tilsynelatende</w:t>
      </w:r>
      <w:r w:rsidRPr="00E54BD4" w:rsidR="4F206AA2">
        <w:rPr>
          <w:rFonts w:ascii="Times New Roman" w:hAnsi="Times New Roman" w:eastAsia="Lato" w:cs="Times New Roman"/>
          <w:color w:val="2D3B45"/>
        </w:rPr>
        <w:t xml:space="preserve"> “perfekte” KI-genererte teksten</w:t>
      </w:r>
    </w:p>
    <w:p w:rsidRPr="00E54BD4" w:rsidR="00433105" w:rsidP="00AF7B27" w:rsidRDefault="4F206AA2" w14:paraId="10C129FA" w14:textId="77777777">
      <w:pPr>
        <w:pStyle w:val="Listeavsnitt"/>
        <w:numPr>
          <w:ilvl w:val="0"/>
          <w:numId w:val="3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Gi elevene to tekster om samme tema, én skrevet av en ekspert og én av KI</w:t>
      </w:r>
    </w:p>
    <w:p w:rsidRPr="00E54BD4" w:rsidR="000B4A35" w:rsidP="00AF7B27" w:rsidRDefault="4F206AA2" w14:paraId="3C4A8C35" w14:textId="7DF4F791">
      <w:pPr>
        <w:pStyle w:val="Listeavsnitt"/>
        <w:numPr>
          <w:ilvl w:val="0"/>
          <w:numId w:val="3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Be </w:t>
      </w:r>
      <w:r w:rsidRPr="00E54BD4" w:rsidR="00433105">
        <w:rPr>
          <w:rFonts w:ascii="Times New Roman" w:hAnsi="Times New Roman" w:eastAsia="Lato" w:cs="Times New Roman"/>
          <w:color w:val="2D3B45"/>
        </w:rPr>
        <w:t>elevene</w:t>
      </w:r>
      <w:r w:rsidRPr="00E54BD4">
        <w:rPr>
          <w:rFonts w:ascii="Times New Roman" w:hAnsi="Times New Roman" w:eastAsia="Lato" w:cs="Times New Roman"/>
          <w:color w:val="2D3B45"/>
        </w:rPr>
        <w:t xml:space="preserve"> vurdere kvaliteten på tekstene </w:t>
      </w:r>
      <w:r w:rsidRPr="00E54BD4" w:rsidR="002E3EE0">
        <w:rPr>
          <w:rFonts w:ascii="Times New Roman" w:hAnsi="Times New Roman" w:eastAsia="Lato" w:cs="Times New Roman"/>
          <w:color w:val="2D3B45"/>
        </w:rPr>
        <w:t xml:space="preserve">(struktur, innhold, ordvalg, grammatikk, ordstilling osv.) </w:t>
      </w:r>
      <w:r w:rsidRPr="00E54BD4">
        <w:rPr>
          <w:rFonts w:ascii="Times New Roman" w:hAnsi="Times New Roman" w:eastAsia="Lato" w:cs="Times New Roman"/>
          <w:color w:val="2D3B45"/>
        </w:rPr>
        <w:t>og gjette hvilken som er KI-generert</w:t>
      </w:r>
    </w:p>
    <w:p w:rsidRPr="00E54BD4" w:rsidR="007F280F" w:rsidP="00AF7B27" w:rsidRDefault="4F206AA2" w14:paraId="33EC14B9" w14:textId="5F94E7A0">
      <w:pPr>
        <w:pStyle w:val="Listeavsnitt"/>
        <w:numPr>
          <w:ilvl w:val="0"/>
          <w:numId w:val="3"/>
        </w:numPr>
        <w:shd w:val="clear" w:color="auto" w:fill="FFFFFF" w:themeFill="background1"/>
        <w:spacing w:before="180" w:after="180"/>
        <w:rPr>
          <w:rFonts w:ascii="Times New Roman" w:hAnsi="Times New Roman" w:eastAsia="Lato" w:cs="Times New Roman"/>
          <w:color w:val="2D3B45"/>
        </w:rPr>
      </w:pPr>
      <w:r w:rsidRPr="00E54BD4">
        <w:rPr>
          <w:rFonts w:ascii="Times New Roman" w:hAnsi="Times New Roman" w:eastAsia="Lato" w:cs="Times New Roman"/>
          <w:color w:val="2D3B45"/>
        </w:rPr>
        <w:t>Diskuter hvorfor det kan være vanskelig å skille mellom de</w:t>
      </w:r>
      <w:r w:rsidRPr="00E54BD4" w:rsidR="002E3EE0">
        <w:rPr>
          <w:rFonts w:ascii="Times New Roman" w:hAnsi="Times New Roman" w:eastAsia="Lato" w:cs="Times New Roman"/>
          <w:color w:val="2D3B45"/>
        </w:rPr>
        <w:t>m</w:t>
      </w:r>
    </w:p>
    <w:p w:rsidRPr="00E54BD4" w:rsidR="000B4A35" w:rsidP="00772BDB" w:rsidRDefault="4F206AA2" w14:paraId="4AF459B9" w14:textId="71E6EA60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lastRenderedPageBreak/>
        <w:t xml:space="preserve">Du kan også la elevene </w:t>
      </w:r>
      <w:proofErr w:type="gramStart"/>
      <w:r w:rsidRPr="00E54BD4">
        <w:rPr>
          <w:rFonts w:ascii="Times New Roman" w:hAnsi="Times New Roman" w:eastAsia="Lato" w:cs="Times New Roman"/>
          <w:color w:val="2D3B45"/>
        </w:rPr>
        <w:t>generere</w:t>
      </w:r>
      <w:proofErr w:type="gramEnd"/>
      <w:r w:rsidRPr="00E54BD4">
        <w:rPr>
          <w:rFonts w:ascii="Times New Roman" w:hAnsi="Times New Roman" w:eastAsia="Lato" w:cs="Times New Roman"/>
          <w:color w:val="2D3B45"/>
        </w:rPr>
        <w:t xml:space="preserve"> et svar på en oppgave og sitte alene eller i grupper og streke under ord og setninger de selv ikke ville brukt, begreper de lurer på, og så videre, for å bli bevisst forskjellen mellom KI-generert materiale og egne ferdigheter</w:t>
      </w:r>
    </w:p>
    <w:p w:rsidRPr="00E54BD4" w:rsidR="000B4A35" w:rsidP="74BC3CF7" w:rsidRDefault="4F206AA2" w14:paraId="5EBBBDAC" w14:textId="3412C4D6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  <w:u w:val="single"/>
        </w:rPr>
        <w:t>Dybdelæring med KI</w:t>
      </w:r>
    </w:p>
    <w:p w:rsidRPr="00E54BD4" w:rsidR="000B4A35" w:rsidP="74BC3CF7" w:rsidRDefault="4F206AA2" w14:paraId="1513FBDA" w14:textId="2387F69D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Be elevene bruke KI til å </w:t>
      </w:r>
      <w:proofErr w:type="gramStart"/>
      <w:r w:rsidRPr="00E54BD4">
        <w:rPr>
          <w:rFonts w:ascii="Times New Roman" w:hAnsi="Times New Roman" w:eastAsia="Lato" w:cs="Times New Roman"/>
          <w:color w:val="2D3B45"/>
        </w:rPr>
        <w:t>generere</w:t>
      </w:r>
      <w:proofErr w:type="gramEnd"/>
      <w:r w:rsidRPr="00E54BD4">
        <w:rPr>
          <w:rFonts w:ascii="Times New Roman" w:hAnsi="Times New Roman" w:eastAsia="Lato" w:cs="Times New Roman"/>
          <w:color w:val="2D3B45"/>
        </w:rPr>
        <w:t xml:space="preserve"> en forklaring på et tema</w:t>
      </w:r>
      <w:r w:rsidRPr="00E54BD4" w:rsidR="00833FB0">
        <w:rPr>
          <w:rFonts w:ascii="Times New Roman" w:hAnsi="Times New Roman" w:eastAsia="Lato" w:cs="Times New Roman"/>
          <w:color w:val="2D3B45"/>
        </w:rPr>
        <w:t xml:space="preserve"> til sin aldersgruppe og ferdighetsnivå</w:t>
      </w:r>
    </w:p>
    <w:p w:rsidRPr="00E54BD4" w:rsidR="000B4A35" w:rsidP="00AF7B27" w:rsidRDefault="4F206AA2" w14:paraId="63F56A8D" w14:textId="2FE7095D">
      <w:pPr>
        <w:pStyle w:val="Listeavsnitt"/>
        <w:numPr>
          <w:ilvl w:val="0"/>
          <w:numId w:val="4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Deretter skal de stille minst fem oppfølgingsspørsmål til KI om temaet</w:t>
      </w:r>
    </w:p>
    <w:p w:rsidRPr="00E54BD4" w:rsidR="000B4A35" w:rsidP="00AF7B27" w:rsidRDefault="4F206AA2" w14:paraId="5793D8FF" w14:textId="505C9D58">
      <w:pPr>
        <w:pStyle w:val="Listeavsnitt"/>
        <w:numPr>
          <w:ilvl w:val="0"/>
          <w:numId w:val="4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Til slutt skal de skrive en egen oppsummering basert på dialogen med KI</w:t>
      </w:r>
    </w:p>
    <w:p w:rsidRPr="00E54BD4" w:rsidR="000B4A35" w:rsidP="00AF7B27" w:rsidRDefault="4F206AA2" w14:paraId="20F2B314" w14:textId="6BD6C989">
      <w:pPr>
        <w:pStyle w:val="Listeavsnitt"/>
        <w:numPr>
          <w:ilvl w:val="0"/>
          <w:numId w:val="4"/>
        </w:numPr>
        <w:shd w:val="clear" w:color="auto" w:fill="FFFFFF" w:themeFill="background1"/>
        <w:spacing w:before="180" w:after="180"/>
        <w:rPr>
          <w:rFonts w:ascii="Times New Roman" w:hAnsi="Times New Roman" w:eastAsia="Lato" w:cs="Times New Roman"/>
          <w:color w:val="2D3B45"/>
        </w:rPr>
      </w:pPr>
      <w:r w:rsidRPr="00E54BD4">
        <w:rPr>
          <w:rFonts w:ascii="Times New Roman" w:hAnsi="Times New Roman" w:eastAsia="Lato" w:cs="Times New Roman"/>
          <w:color w:val="2D3B45"/>
        </w:rPr>
        <w:t>Diskuter hvordan denne prosessen påvirker deres forståelse sammenlignet med bare å lese KI-svaret</w:t>
      </w:r>
    </w:p>
    <w:p w:rsidRPr="00E54BD4" w:rsidR="00436414" w:rsidP="00AF7B27" w:rsidRDefault="00436414" w14:paraId="26DF54B7" w14:textId="528CF36B">
      <w:pPr>
        <w:pStyle w:val="Listeavsnitt"/>
        <w:numPr>
          <w:ilvl w:val="0"/>
          <w:numId w:val="4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Du kan også deretter gi elevene en fagtekst fra for eksempel læreboka for å </w:t>
      </w:r>
      <w:r w:rsidRPr="00E54BD4" w:rsidR="00833FB0">
        <w:rPr>
          <w:rFonts w:ascii="Times New Roman" w:hAnsi="Times New Roman" w:eastAsia="Lato" w:cs="Times New Roman"/>
          <w:color w:val="2D3B45"/>
        </w:rPr>
        <w:t xml:space="preserve">se hvor mye de nå kan forstå av den. </w:t>
      </w:r>
      <w:r w:rsidRPr="00E54BD4" w:rsidR="00B62D30">
        <w:rPr>
          <w:rFonts w:ascii="Times New Roman" w:hAnsi="Times New Roman" w:eastAsia="Lato" w:cs="Times New Roman"/>
          <w:color w:val="2D3B45"/>
        </w:rPr>
        <w:t>Dekke</w:t>
      </w:r>
      <w:r w:rsidRPr="00E54BD4" w:rsidR="00833FB0">
        <w:rPr>
          <w:rFonts w:ascii="Times New Roman" w:hAnsi="Times New Roman" w:eastAsia="Lato" w:cs="Times New Roman"/>
          <w:color w:val="2D3B45"/>
        </w:rPr>
        <w:t>r de</w:t>
      </w:r>
      <w:r w:rsidRPr="00E54BD4" w:rsidR="00B62D30">
        <w:rPr>
          <w:rFonts w:ascii="Times New Roman" w:hAnsi="Times New Roman" w:eastAsia="Lato" w:cs="Times New Roman"/>
          <w:color w:val="2D3B45"/>
        </w:rPr>
        <w:t xml:space="preserve">n KI-genererte teksten innholdet i læreboka? Er den bedre? Hvorfor/hvorfor ikke? </w:t>
      </w:r>
    </w:p>
    <w:p w:rsidRPr="00E54BD4" w:rsidR="000B4A35" w:rsidP="74BC3CF7" w:rsidRDefault="4F206AA2" w14:paraId="7DC75FEE" w14:textId="050BE5EE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  <w:u w:val="single"/>
        </w:rPr>
        <w:t>Øve på skeptiske spørsmål</w:t>
      </w:r>
    </w:p>
    <w:p w:rsidRPr="00E54BD4" w:rsidR="000B4A35" w:rsidP="74BC3CF7" w:rsidRDefault="4F206AA2" w14:paraId="7075269B" w14:textId="751E250A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Lær elevene å stille disse spørsmålene til KI-generert</w:t>
      </w:r>
      <w:r w:rsidRPr="00E54BD4" w:rsidR="00AF7B27">
        <w:rPr>
          <w:rFonts w:ascii="Times New Roman" w:hAnsi="Times New Roman" w:eastAsia="Lato" w:cs="Times New Roman"/>
          <w:color w:val="2D3B45"/>
        </w:rPr>
        <w:t>e</w:t>
      </w:r>
      <w:r w:rsidRPr="00E54BD4">
        <w:rPr>
          <w:rFonts w:ascii="Times New Roman" w:hAnsi="Times New Roman" w:eastAsia="Lato" w:cs="Times New Roman"/>
          <w:color w:val="2D3B45"/>
        </w:rPr>
        <w:t xml:space="preserve"> tekst</w:t>
      </w:r>
      <w:r w:rsidRPr="00E54BD4" w:rsidR="00AF7B27">
        <w:rPr>
          <w:rFonts w:ascii="Times New Roman" w:hAnsi="Times New Roman" w:eastAsia="Lato" w:cs="Times New Roman"/>
          <w:color w:val="2D3B45"/>
        </w:rPr>
        <w:t>er</w:t>
      </w:r>
      <w:r w:rsidRPr="00E54BD4">
        <w:rPr>
          <w:rFonts w:ascii="Times New Roman" w:hAnsi="Times New Roman" w:eastAsia="Lato" w:cs="Times New Roman"/>
          <w:color w:val="2D3B45"/>
        </w:rPr>
        <w:t>:</w:t>
      </w:r>
    </w:p>
    <w:p w:rsidRPr="00E54BD4" w:rsidR="000B4A35" w:rsidP="79DA4E16" w:rsidRDefault="4F206AA2" w14:paraId="1FFBFB00" w14:textId="65570246">
      <w:pPr>
        <w:pStyle w:val="Listeavsnitt"/>
        <w:numPr>
          <w:ilvl w:val="0"/>
          <w:numId w:val="11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79DA4E16" w:rsidR="434DE40B">
        <w:rPr>
          <w:rFonts w:ascii="Times New Roman" w:hAnsi="Times New Roman" w:eastAsia="Lato" w:cs="Times New Roman"/>
          <w:color w:val="2D3B45"/>
        </w:rPr>
        <w:t xml:space="preserve">Svarer denne teksten på alle delene av oppgaven KI har fått? </w:t>
      </w:r>
    </w:p>
    <w:p w:rsidRPr="00E54BD4" w:rsidR="000B4A35" w:rsidP="79DA4E16" w:rsidRDefault="4F206AA2" w14:paraId="7A02597A" w14:textId="291C1278">
      <w:pPr>
        <w:pStyle w:val="Listeavsnitt"/>
        <w:numPr>
          <w:ilvl w:val="0"/>
          <w:numId w:val="11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79DA4E16" w:rsidR="4F206AA2">
        <w:rPr>
          <w:rFonts w:ascii="Times New Roman" w:hAnsi="Times New Roman" w:eastAsia="Lato" w:cs="Times New Roman"/>
          <w:color w:val="2D3B45"/>
        </w:rPr>
        <w:t>Hva er hovedpåstanden i teksten?</w:t>
      </w:r>
    </w:p>
    <w:p w:rsidRPr="00E54BD4" w:rsidR="000B4A35" w:rsidP="79DA4E16" w:rsidRDefault="4F206AA2" w14:paraId="05E27BED" w14:textId="47B79E09">
      <w:pPr>
        <w:pStyle w:val="Listeavsnitt"/>
        <w:numPr>
          <w:ilvl w:val="0"/>
          <w:numId w:val="11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79DA4E16" w:rsidR="4F206AA2">
        <w:rPr>
          <w:rFonts w:ascii="Times New Roman" w:hAnsi="Times New Roman" w:eastAsia="Lato" w:cs="Times New Roman"/>
          <w:color w:val="2D3B45"/>
        </w:rPr>
        <w:t>Hvilke bevis gis for å støtte denne påstanden?</w:t>
      </w:r>
      <w:r w:rsidRPr="79DA4E16" w:rsidR="008F2A3F">
        <w:rPr>
          <w:rFonts w:ascii="Times New Roman" w:hAnsi="Times New Roman" w:eastAsia="Lato" w:cs="Times New Roman"/>
          <w:color w:val="2D3B45"/>
        </w:rPr>
        <w:t xml:space="preserve"> </w:t>
      </w:r>
    </w:p>
    <w:p w:rsidRPr="00E54BD4" w:rsidR="000B4A35" w:rsidP="79DA4E16" w:rsidRDefault="4F206AA2" w14:paraId="173C34F5" w14:textId="003609F6">
      <w:pPr>
        <w:pStyle w:val="Listeavsnitt"/>
        <w:numPr>
          <w:ilvl w:val="0"/>
          <w:numId w:val="11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79DA4E16" w:rsidR="4F206AA2">
        <w:rPr>
          <w:rFonts w:ascii="Times New Roman" w:hAnsi="Times New Roman" w:eastAsia="Lato" w:cs="Times New Roman"/>
          <w:color w:val="2D3B45"/>
        </w:rPr>
        <w:t>Er det noen motstridende synspunkter som ikke nevnes?</w:t>
      </w:r>
      <w:r w:rsidRPr="79DA4E16" w:rsidR="008F2A3F">
        <w:rPr>
          <w:rFonts w:ascii="Times New Roman" w:hAnsi="Times New Roman" w:eastAsia="Lato" w:cs="Times New Roman"/>
          <w:color w:val="2D3B45"/>
        </w:rPr>
        <w:t xml:space="preserve"> </w:t>
      </w:r>
    </w:p>
    <w:p w:rsidRPr="00E54BD4" w:rsidR="000B4A35" w:rsidP="79DA4E16" w:rsidRDefault="4F206AA2" w14:paraId="5CF46BA4" w14:textId="7F2FEE5F">
      <w:pPr>
        <w:pStyle w:val="Listeavsnitt"/>
        <w:numPr>
          <w:ilvl w:val="0"/>
          <w:numId w:val="11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79DA4E16" w:rsidR="4F206AA2">
        <w:rPr>
          <w:rFonts w:ascii="Times New Roman" w:hAnsi="Times New Roman" w:eastAsia="Lato" w:cs="Times New Roman"/>
          <w:color w:val="2D3B45"/>
        </w:rPr>
        <w:t>Hvordan kan jeg sjekke denne informasjonen?</w:t>
      </w:r>
      <w:r w:rsidRPr="79DA4E16" w:rsidR="00196A55">
        <w:rPr>
          <w:rFonts w:ascii="Times New Roman" w:hAnsi="Times New Roman" w:eastAsia="Lato" w:cs="Times New Roman"/>
          <w:color w:val="2D3B45"/>
        </w:rPr>
        <w:t xml:space="preserve"> (for eksempel sjekk læreboka, søk på nettet, snakk med læreren)</w:t>
      </w:r>
    </w:p>
    <w:p w:rsidRPr="00E54BD4" w:rsidR="000B4A35" w:rsidP="79DA4E16" w:rsidRDefault="4F206AA2" w14:paraId="20247C9F" w14:textId="066FB6B7">
      <w:pPr>
        <w:pStyle w:val="Listeavsnitt"/>
        <w:numPr>
          <w:ilvl w:val="0"/>
          <w:numId w:val="11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79DA4E16" w:rsidR="4F206AA2">
        <w:rPr>
          <w:rFonts w:ascii="Times New Roman" w:hAnsi="Times New Roman" w:eastAsia="Lato" w:cs="Times New Roman"/>
          <w:color w:val="2D3B45"/>
        </w:rPr>
        <w:t>Hvilke konsekvenser kan det ha hvis denne informasjonen er feil?</w:t>
      </w:r>
    </w:p>
    <w:p w:rsidRPr="00E54BD4" w:rsidR="000B4A35" w:rsidP="74BC3CF7" w:rsidRDefault="4F206AA2" w14:paraId="6FB397AB" w14:textId="6208F6B9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  <w:u w:val="single"/>
        </w:rPr>
        <w:t>KI-argumenter</w:t>
      </w:r>
    </w:p>
    <w:p w:rsidRPr="00E54BD4" w:rsidR="000B4A35" w:rsidP="74BC3CF7" w:rsidRDefault="4F206AA2" w14:paraId="7DEB31C6" w14:textId="49557EA9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Gi elevene en KI-generert tekst om et kontroversielt tema</w:t>
      </w:r>
    </w:p>
    <w:p w:rsidRPr="00E54BD4" w:rsidR="000B4A35" w:rsidP="00541D79" w:rsidRDefault="4F206AA2" w14:paraId="29E7C25A" w14:textId="1A11FC5B">
      <w:pPr>
        <w:pStyle w:val="Listeavsnitt"/>
        <w:numPr>
          <w:ilvl w:val="0"/>
          <w:numId w:val="5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Be dem </w:t>
      </w:r>
      <w:r w:rsidRPr="00E54BD4" w:rsidR="00196A55">
        <w:rPr>
          <w:rFonts w:ascii="Times New Roman" w:hAnsi="Times New Roman" w:eastAsia="Lato" w:cs="Times New Roman"/>
          <w:color w:val="2D3B45"/>
        </w:rPr>
        <w:t>finne</w:t>
      </w:r>
      <w:r w:rsidRPr="00E54BD4">
        <w:rPr>
          <w:rFonts w:ascii="Times New Roman" w:hAnsi="Times New Roman" w:eastAsia="Lato" w:cs="Times New Roman"/>
          <w:color w:val="2D3B45"/>
        </w:rPr>
        <w:t xml:space="preserve"> påstander og argumenter</w:t>
      </w:r>
      <w:r w:rsidRPr="00E54BD4" w:rsidR="00196A55">
        <w:rPr>
          <w:rFonts w:ascii="Times New Roman" w:hAnsi="Times New Roman" w:eastAsia="Lato" w:cs="Times New Roman"/>
          <w:color w:val="2D3B45"/>
        </w:rPr>
        <w:t xml:space="preserve"> i teksten</w:t>
      </w:r>
    </w:p>
    <w:p w:rsidRPr="00E54BD4" w:rsidR="000B4A35" w:rsidP="00541D79" w:rsidRDefault="4F206AA2" w14:paraId="49571ACB" w14:textId="6679D818">
      <w:pPr>
        <w:pStyle w:val="Listeavsnitt"/>
        <w:numPr>
          <w:ilvl w:val="0"/>
          <w:numId w:val="5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La dem vurdere </w:t>
      </w:r>
      <w:r w:rsidRPr="00E54BD4" w:rsidR="00196A55">
        <w:rPr>
          <w:rFonts w:ascii="Times New Roman" w:hAnsi="Times New Roman" w:eastAsia="Lato" w:cs="Times New Roman"/>
          <w:color w:val="2D3B45"/>
        </w:rPr>
        <w:t>er argumentet</w:t>
      </w:r>
      <w:r w:rsidRPr="00E54BD4">
        <w:rPr>
          <w:rFonts w:ascii="Times New Roman" w:hAnsi="Times New Roman" w:eastAsia="Lato" w:cs="Times New Roman"/>
          <w:color w:val="2D3B45"/>
        </w:rPr>
        <w:t xml:space="preserve"> og finne </w:t>
      </w:r>
      <w:proofErr w:type="gramStart"/>
      <w:r w:rsidRPr="00E54BD4">
        <w:rPr>
          <w:rFonts w:ascii="Times New Roman" w:hAnsi="Times New Roman" w:eastAsia="Lato" w:cs="Times New Roman"/>
          <w:color w:val="2D3B45"/>
        </w:rPr>
        <w:t>potensielle</w:t>
      </w:r>
      <w:proofErr w:type="gramEnd"/>
      <w:r w:rsidRPr="00E54BD4">
        <w:rPr>
          <w:rFonts w:ascii="Times New Roman" w:hAnsi="Times New Roman" w:eastAsia="Lato" w:cs="Times New Roman"/>
          <w:color w:val="2D3B45"/>
        </w:rPr>
        <w:t xml:space="preserve"> motargumenter</w:t>
      </w:r>
    </w:p>
    <w:p w:rsidRPr="00E54BD4" w:rsidR="000B4A35" w:rsidP="00541D79" w:rsidRDefault="4F206AA2" w14:paraId="6F5CFBFE" w14:textId="553B815F">
      <w:pPr>
        <w:pStyle w:val="Listeavsnitt"/>
        <w:numPr>
          <w:ilvl w:val="0"/>
          <w:numId w:val="5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Finn andre tekster om samme tema fra lærebøker eller aviser</w:t>
      </w:r>
    </w:p>
    <w:p w:rsidRPr="00E54BD4" w:rsidR="000B4A35" w:rsidP="00541D79" w:rsidRDefault="4F206AA2" w14:paraId="2871B129" w14:textId="14527C8A">
      <w:pPr>
        <w:pStyle w:val="Listeavsnitt"/>
        <w:numPr>
          <w:ilvl w:val="0"/>
          <w:numId w:val="5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Diskuter i klassen hvordan KI presenterer argumenter sammenlignet med menneskelige forfattere</w:t>
      </w:r>
    </w:p>
    <w:p w:rsidRPr="00E54BD4" w:rsidR="000B4A35" w:rsidP="74BC3CF7" w:rsidRDefault="4F206AA2" w14:paraId="25F0D190" w14:textId="6C6BB030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  <w:u w:val="single"/>
        </w:rPr>
        <w:t>Logikkdetektiv</w:t>
      </w:r>
    </w:p>
    <w:p w:rsidRPr="00E54BD4" w:rsidR="000B4A35" w:rsidP="74BC3CF7" w:rsidRDefault="4F206AA2" w14:paraId="09ED95BB" w14:textId="401F0B3B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Presenter en liste med vanlige logiske feil</w:t>
      </w:r>
      <w:r w:rsidRPr="00E54BD4" w:rsidR="00A051A0">
        <w:rPr>
          <w:rFonts w:ascii="Times New Roman" w:hAnsi="Times New Roman" w:eastAsia="Lato" w:cs="Times New Roman"/>
          <w:color w:val="2D3B45"/>
        </w:rPr>
        <w:t xml:space="preserve">, </w:t>
      </w:r>
      <w:r w:rsidRPr="00E54BD4">
        <w:rPr>
          <w:rFonts w:ascii="Times New Roman" w:hAnsi="Times New Roman" w:eastAsia="Lato" w:cs="Times New Roman"/>
          <w:color w:val="2D3B45"/>
        </w:rPr>
        <w:t>f.eks. falske dilemmaer, stråmannsargumenter</w:t>
      </w:r>
      <w:r w:rsidRPr="00E54BD4" w:rsidR="003D7270">
        <w:rPr>
          <w:rFonts w:ascii="Times New Roman" w:hAnsi="Times New Roman" w:eastAsia="Lato" w:cs="Times New Roman"/>
          <w:color w:val="2D3B45"/>
        </w:rPr>
        <w:t>, generaliseringer</w:t>
      </w:r>
      <w:r w:rsidRPr="00E54BD4" w:rsidR="00100956">
        <w:rPr>
          <w:rFonts w:ascii="Times New Roman" w:hAnsi="Times New Roman" w:eastAsia="Lato" w:cs="Times New Roman"/>
          <w:color w:val="2D3B45"/>
        </w:rPr>
        <w:t xml:space="preserve"> osv. </w:t>
      </w:r>
    </w:p>
    <w:p w:rsidRPr="00E54BD4" w:rsidR="000B4A35" w:rsidP="0070435A" w:rsidRDefault="4F206AA2" w14:paraId="58A6315B" w14:textId="11DFDB3B">
      <w:pPr>
        <w:pStyle w:val="Listeavsnitt"/>
        <w:numPr>
          <w:ilvl w:val="0"/>
          <w:numId w:val="6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Gi elevene KI-genererte tekster og be dem identifisere eventuelle logiske feilslutninger</w:t>
      </w:r>
      <w:r w:rsidRPr="00E54BD4" w:rsidR="0070435A">
        <w:rPr>
          <w:rFonts w:ascii="Times New Roman" w:hAnsi="Times New Roman" w:eastAsia="Lato" w:cs="Times New Roman"/>
          <w:color w:val="2D3B45"/>
        </w:rPr>
        <w:t xml:space="preserve"> (du kan jo</w:t>
      </w:r>
      <w:r w:rsidRPr="00E54BD4" w:rsidR="008B0A1F">
        <w:rPr>
          <w:rFonts w:ascii="Times New Roman" w:hAnsi="Times New Roman" w:eastAsia="Lato" w:cs="Times New Roman"/>
          <w:color w:val="2D3B45"/>
        </w:rPr>
        <w:t xml:space="preserve"> i starten</w:t>
      </w:r>
      <w:r w:rsidRPr="00E54BD4" w:rsidR="0070435A">
        <w:rPr>
          <w:rFonts w:ascii="Times New Roman" w:hAnsi="Times New Roman" w:eastAsia="Lato" w:cs="Times New Roman"/>
          <w:color w:val="2D3B45"/>
        </w:rPr>
        <w:t xml:space="preserve"> for eksempel be KI introdusere </w:t>
      </w:r>
      <w:r w:rsidRPr="00E54BD4" w:rsidR="008B0A1F">
        <w:rPr>
          <w:rFonts w:ascii="Times New Roman" w:hAnsi="Times New Roman" w:eastAsia="Lato" w:cs="Times New Roman"/>
          <w:color w:val="2D3B45"/>
        </w:rPr>
        <w:t xml:space="preserve">som en del av </w:t>
      </w:r>
      <w:r w:rsidRPr="00E54BD4" w:rsidR="008B0A1F">
        <w:rPr>
          <w:rFonts w:ascii="Times New Roman" w:hAnsi="Times New Roman" w:eastAsia="Lato" w:cs="Times New Roman"/>
          <w:color w:val="2D3B45"/>
        </w:rPr>
        <w:lastRenderedPageBreak/>
        <w:t xml:space="preserve">argumentene i teksten </w:t>
      </w:r>
      <w:r w:rsidRPr="00E54BD4" w:rsidR="0070435A">
        <w:rPr>
          <w:rFonts w:ascii="Times New Roman" w:hAnsi="Times New Roman" w:eastAsia="Lato" w:cs="Times New Roman"/>
          <w:color w:val="2D3B45"/>
        </w:rPr>
        <w:t>nettopp de logiske feilene du er ute etter at elevene skal lete etter</w:t>
      </w:r>
      <w:r w:rsidRPr="00E54BD4" w:rsidR="008B0A1F">
        <w:rPr>
          <w:rFonts w:ascii="Times New Roman" w:hAnsi="Times New Roman" w:eastAsia="Lato" w:cs="Times New Roman"/>
          <w:color w:val="2D3B45"/>
        </w:rPr>
        <w:t>)</w:t>
      </w:r>
    </w:p>
    <w:p w:rsidRPr="00E54BD4" w:rsidR="000B4A35" w:rsidP="0070435A" w:rsidRDefault="4F206AA2" w14:paraId="396225A3" w14:textId="3478865D">
      <w:pPr>
        <w:pStyle w:val="Listeavsnitt"/>
        <w:numPr>
          <w:ilvl w:val="0"/>
          <w:numId w:val="6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La dem omskrive teksten for å korrigere de logiske feilene eller svake argumenter</w:t>
      </w:r>
    </w:p>
    <w:p w:rsidRPr="00E54BD4" w:rsidR="000B4A35" w:rsidP="0070435A" w:rsidRDefault="4F206AA2" w14:paraId="5CA03370" w14:textId="12F4E171">
      <w:pPr>
        <w:pStyle w:val="Listeavsnitt"/>
        <w:numPr>
          <w:ilvl w:val="0"/>
          <w:numId w:val="6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Diskuter hvorfor KI kan produsere slike logiske feil og svake argumenter og hvordan man kan oppdage dem</w:t>
      </w:r>
    </w:p>
    <w:p w:rsidRPr="00E54BD4" w:rsidR="000B4A35" w:rsidP="008B0A1F" w:rsidRDefault="4F206AA2" w14:paraId="4979AFD7" w14:textId="23CC9966">
      <w:pPr>
        <w:pStyle w:val="Overskrift1"/>
        <w:rPr>
          <w:rFonts w:ascii="Times New Roman" w:hAnsi="Times New Roman" w:cs="Times New Roman"/>
        </w:rPr>
      </w:pPr>
      <w:bookmarkStart w:name="_Toc178925510" w:id="3"/>
      <w:r w:rsidRPr="00E54BD4">
        <w:rPr>
          <w:rFonts w:ascii="Times New Roman" w:hAnsi="Times New Roman" w:eastAsia="Lato" w:cs="Times New Roman"/>
        </w:rPr>
        <w:t>Kildekritikk</w:t>
      </w:r>
      <w:bookmarkEnd w:id="3"/>
    </w:p>
    <w:p w:rsidRPr="00E54BD4" w:rsidR="000B4A35" w:rsidP="74BC3CF7" w:rsidRDefault="4F206AA2" w14:paraId="21174E96" w14:textId="40035F83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Det er svært viktig at elevene lærer kildekritikk når de bruker kunstig intelligens (KI) i undervisningen. De må forstå hva KI-modeller ikke kan gjøre, at KI kan ha feil i treningsdataene sine, og at den kan gi utdatert</w:t>
      </w:r>
      <w:r w:rsidRPr="00E54BD4" w:rsidR="009B676B">
        <w:rPr>
          <w:rFonts w:ascii="Times New Roman" w:hAnsi="Times New Roman" w:eastAsia="Lato" w:cs="Times New Roman"/>
          <w:color w:val="2D3B45"/>
        </w:rPr>
        <w:t xml:space="preserve"> eller </w:t>
      </w:r>
      <w:r w:rsidRPr="00E54BD4">
        <w:rPr>
          <w:rFonts w:ascii="Times New Roman" w:hAnsi="Times New Roman" w:eastAsia="Lato" w:cs="Times New Roman"/>
          <w:color w:val="2D3B45"/>
        </w:rPr>
        <w:t>feilaktig</w:t>
      </w:r>
      <w:r w:rsidRPr="00E54BD4" w:rsidR="009B676B">
        <w:rPr>
          <w:rFonts w:ascii="Times New Roman" w:hAnsi="Times New Roman" w:eastAsia="Lato" w:cs="Times New Roman"/>
          <w:color w:val="2D3B45"/>
        </w:rPr>
        <w:t xml:space="preserve"> informasjon, eller informasjon som inneholder skjevheter (se gjerne dokumentet om etiske dilemmaer)</w:t>
      </w:r>
      <w:r w:rsidRPr="00E54BD4">
        <w:rPr>
          <w:rFonts w:ascii="Times New Roman" w:hAnsi="Times New Roman" w:eastAsia="Lato" w:cs="Times New Roman"/>
          <w:color w:val="2D3B45"/>
        </w:rPr>
        <w:t xml:space="preserve">. Elevene bør </w:t>
      </w:r>
      <w:r w:rsidRPr="00E54BD4" w:rsidR="008F66DD">
        <w:rPr>
          <w:rFonts w:ascii="Times New Roman" w:hAnsi="Times New Roman" w:eastAsia="Lato" w:cs="Times New Roman"/>
          <w:color w:val="2D3B45"/>
        </w:rPr>
        <w:t>øve på</w:t>
      </w:r>
      <w:r w:rsidRPr="00E54BD4">
        <w:rPr>
          <w:rFonts w:ascii="Times New Roman" w:hAnsi="Times New Roman" w:eastAsia="Lato" w:cs="Times New Roman"/>
          <w:color w:val="2D3B45"/>
        </w:rPr>
        <w:t xml:space="preserve"> </w:t>
      </w:r>
      <w:proofErr w:type="gramStart"/>
      <w:r w:rsidRPr="00E54BD4">
        <w:rPr>
          <w:rFonts w:ascii="Times New Roman" w:hAnsi="Times New Roman" w:eastAsia="Lato" w:cs="Times New Roman"/>
          <w:color w:val="2D3B45"/>
        </w:rPr>
        <w:t>kjenne</w:t>
      </w:r>
      <w:proofErr w:type="gramEnd"/>
      <w:r w:rsidRPr="00E54BD4">
        <w:rPr>
          <w:rFonts w:ascii="Times New Roman" w:hAnsi="Times New Roman" w:eastAsia="Lato" w:cs="Times New Roman"/>
          <w:color w:val="2D3B45"/>
        </w:rPr>
        <w:t xml:space="preserve"> igjen tekster laget av KI og forstå hvorfor det er viktig å vite om en tekst er skrevet av en maskin eller et menneske.</w:t>
      </w:r>
    </w:p>
    <w:p w:rsidRPr="00E54BD4" w:rsidR="000B4A35" w:rsidP="74BC3CF7" w:rsidRDefault="4F206AA2" w14:paraId="58198642" w14:textId="1A6B66B0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En sentral del av kildekritikk er å sjekke informasjon mot flere kilder. Elevene må øve på å finne pålitelige hovedkilder, vurdere hvor troverdige de er, og bruke </w:t>
      </w:r>
      <w:proofErr w:type="spellStart"/>
      <w:r w:rsidRPr="00E54BD4">
        <w:rPr>
          <w:rFonts w:ascii="Times New Roman" w:hAnsi="Times New Roman" w:eastAsia="Lato" w:cs="Times New Roman"/>
          <w:color w:val="2D3B45"/>
        </w:rPr>
        <w:t>faktasjekking</w:t>
      </w:r>
      <w:r w:rsidRPr="00E54BD4" w:rsidR="008F66DD">
        <w:rPr>
          <w:rFonts w:ascii="Times New Roman" w:hAnsi="Times New Roman" w:eastAsia="Lato" w:cs="Times New Roman"/>
          <w:color w:val="2D3B45"/>
        </w:rPr>
        <w:t>s</w:t>
      </w:r>
      <w:r w:rsidRPr="00E54BD4">
        <w:rPr>
          <w:rFonts w:ascii="Times New Roman" w:hAnsi="Times New Roman" w:eastAsia="Lato" w:cs="Times New Roman"/>
          <w:color w:val="2D3B45"/>
        </w:rPr>
        <w:t>teknikker</w:t>
      </w:r>
      <w:proofErr w:type="spellEnd"/>
      <w:r w:rsidRPr="00E54BD4">
        <w:rPr>
          <w:rFonts w:ascii="Times New Roman" w:hAnsi="Times New Roman" w:eastAsia="Lato" w:cs="Times New Roman"/>
          <w:color w:val="2D3B45"/>
        </w:rPr>
        <w:t xml:space="preserve"> og nettsider. Når de leser KI-genererte tekster, bør de se informasjonen i sammenheng, tenke på hvordan kultur og historie kan påvirke relevansen, og se etter mulig partiskhet eller skjevheter i innholdet. Det er også viktig at de forstår hvordan dataene KI-en er trent på kan påvirke synspunkte</w:t>
      </w:r>
      <w:r w:rsidRPr="00E54BD4" w:rsidR="00E770A0">
        <w:rPr>
          <w:rFonts w:ascii="Times New Roman" w:hAnsi="Times New Roman" w:eastAsia="Lato" w:cs="Times New Roman"/>
          <w:color w:val="2D3B45"/>
        </w:rPr>
        <w:t>ne i teksten</w:t>
      </w:r>
      <w:r w:rsidRPr="00E54BD4">
        <w:rPr>
          <w:rFonts w:ascii="Times New Roman" w:hAnsi="Times New Roman" w:eastAsia="Lato" w:cs="Times New Roman"/>
          <w:color w:val="2D3B45"/>
        </w:rPr>
        <w:t>.</w:t>
      </w:r>
    </w:p>
    <w:p w:rsidRPr="00E54BD4" w:rsidR="000B4A35" w:rsidP="74BC3CF7" w:rsidRDefault="4F206AA2" w14:paraId="0D408614" w14:textId="62E6AC09">
      <w:pPr>
        <w:shd w:val="clear" w:color="auto" w:fill="FFFFFF" w:themeFill="background1"/>
        <w:spacing w:before="180" w:after="180"/>
        <w:rPr>
          <w:rFonts w:ascii="Times New Roman" w:hAnsi="Times New Roman" w:eastAsia="Lato" w:cs="Times New Roman"/>
          <w:color w:val="2D3B45"/>
        </w:rPr>
      </w:pPr>
      <w:r w:rsidRPr="00E54BD4">
        <w:rPr>
          <w:rFonts w:ascii="Times New Roman" w:hAnsi="Times New Roman" w:eastAsia="Lato" w:cs="Times New Roman"/>
          <w:color w:val="2D3B45"/>
        </w:rPr>
        <w:t>Ved å utvikle disse ferdighetene kan elevene bli flinkere til å vurdere og bruke informasjon fra KI på en kritisk og ansvarlig måte. Dette vil hjelpe dem å navigere i en verden der KI blir stadig mer utbredt i både utdanning og dagligliv.</w:t>
      </w:r>
    </w:p>
    <w:p w:rsidRPr="00E54BD4" w:rsidR="00FE007A" w:rsidP="00FE007A" w:rsidRDefault="00FE007A" w14:paraId="39506806" w14:textId="77777777">
      <w:pPr>
        <w:pStyle w:val="Overskrift2"/>
        <w:rPr>
          <w:rFonts w:ascii="Times New Roman" w:hAnsi="Times New Roman" w:cs="Times New Roman"/>
        </w:rPr>
      </w:pPr>
      <w:bookmarkStart w:name="_Toc178925511" w:id="4"/>
      <w:r w:rsidRPr="00E54BD4">
        <w:rPr>
          <w:rFonts w:ascii="Times New Roman" w:hAnsi="Times New Roman" w:eastAsia="Lato" w:cs="Times New Roman"/>
        </w:rPr>
        <w:t>Oppgaver og spørsmål til diskusjon i klasserommet:</w:t>
      </w:r>
      <w:bookmarkEnd w:id="4"/>
    </w:p>
    <w:p w:rsidRPr="00E54BD4" w:rsidR="000B4A35" w:rsidP="74BC3CF7" w:rsidRDefault="006526A4" w14:paraId="6999CA82" w14:textId="738F6FB9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  <w:u w:val="single"/>
        </w:rPr>
        <w:t>Sjekke detaljer</w:t>
      </w:r>
    </w:p>
    <w:p w:rsidRPr="00E54BD4" w:rsidR="000B4A35" w:rsidP="74BC3CF7" w:rsidRDefault="4F206AA2" w14:paraId="3A58FCAC" w14:textId="1FE0EC0C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- Gi elevene en</w:t>
      </w:r>
      <w:r w:rsidRPr="00E54BD4" w:rsidR="002942B8">
        <w:rPr>
          <w:rFonts w:ascii="Times New Roman" w:hAnsi="Times New Roman" w:eastAsia="Lato" w:cs="Times New Roman"/>
          <w:color w:val="2D3B45"/>
        </w:rPr>
        <w:t xml:space="preserve"> hendelse som elevene kjenner til</w:t>
      </w:r>
      <w:r w:rsidRPr="00E54BD4">
        <w:rPr>
          <w:rFonts w:ascii="Times New Roman" w:hAnsi="Times New Roman" w:eastAsia="Lato" w:cs="Times New Roman"/>
          <w:color w:val="2D3B45"/>
        </w:rPr>
        <w:t xml:space="preserve"> og be dem bruke KI til å beskrive </w:t>
      </w:r>
      <w:r w:rsidRPr="00E54BD4" w:rsidR="002942B8">
        <w:rPr>
          <w:rFonts w:ascii="Times New Roman" w:hAnsi="Times New Roman" w:eastAsia="Lato" w:cs="Times New Roman"/>
          <w:color w:val="2D3B45"/>
        </w:rPr>
        <w:t>hva som skjedde, hvorfor, når, hvem som var involvert osv. For eksempel kan man bruke en kjent konflikt fra verdenshistorien</w:t>
      </w:r>
      <w:r w:rsidRPr="00E54BD4" w:rsidR="00396A61">
        <w:rPr>
          <w:rFonts w:ascii="Times New Roman" w:hAnsi="Times New Roman" w:eastAsia="Lato" w:cs="Times New Roman"/>
          <w:color w:val="2D3B45"/>
        </w:rPr>
        <w:t xml:space="preserve"> eller en lokal hendelse som det er sannsynlig at de kjenner til</w:t>
      </w:r>
    </w:p>
    <w:p w:rsidRPr="00E54BD4" w:rsidR="000B4A35" w:rsidP="00652F03" w:rsidRDefault="4F206AA2" w14:paraId="19D3234C" w14:textId="0255AD77">
      <w:pPr>
        <w:pStyle w:val="Listeavsnitt"/>
        <w:numPr>
          <w:ilvl w:val="0"/>
          <w:numId w:val="7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La elevene undersøke når informasjonen blir upresis eller feil</w:t>
      </w:r>
      <w:r w:rsidRPr="00E54BD4" w:rsidR="00652F03">
        <w:rPr>
          <w:rFonts w:ascii="Times New Roman" w:hAnsi="Times New Roman" w:eastAsia="Lato" w:cs="Times New Roman"/>
          <w:color w:val="2D3B45"/>
        </w:rPr>
        <w:t xml:space="preserve"> og hvorfor</w:t>
      </w:r>
    </w:p>
    <w:p w:rsidRPr="00E54BD4" w:rsidR="000B4A35" w:rsidP="00652F03" w:rsidRDefault="4F206AA2" w14:paraId="7E2B00D8" w14:textId="62E36ED6">
      <w:pPr>
        <w:pStyle w:val="Listeavsnitt"/>
        <w:numPr>
          <w:ilvl w:val="0"/>
          <w:numId w:val="7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Diskuter </w:t>
      </w:r>
      <w:r w:rsidRPr="00E54BD4" w:rsidR="00FE007A">
        <w:rPr>
          <w:rFonts w:ascii="Times New Roman" w:hAnsi="Times New Roman" w:eastAsia="Lato" w:cs="Times New Roman"/>
          <w:color w:val="2D3B45"/>
        </w:rPr>
        <w:t>hvorfor det er viktig</w:t>
      </w:r>
      <w:r w:rsidRPr="00E54BD4">
        <w:rPr>
          <w:rFonts w:ascii="Times New Roman" w:hAnsi="Times New Roman" w:eastAsia="Lato" w:cs="Times New Roman"/>
          <w:color w:val="2D3B45"/>
        </w:rPr>
        <w:t xml:space="preserve"> å kjenne til KI-modelle</w:t>
      </w:r>
      <w:r w:rsidRPr="00E54BD4" w:rsidR="009D0EDF">
        <w:rPr>
          <w:rFonts w:ascii="Times New Roman" w:hAnsi="Times New Roman" w:eastAsia="Lato" w:cs="Times New Roman"/>
          <w:color w:val="2D3B45"/>
        </w:rPr>
        <w:t>r</w:t>
      </w:r>
      <w:r w:rsidRPr="00E54BD4">
        <w:rPr>
          <w:rFonts w:ascii="Times New Roman" w:hAnsi="Times New Roman" w:eastAsia="Lato" w:cs="Times New Roman"/>
          <w:color w:val="2D3B45"/>
        </w:rPr>
        <w:t>s begrensninger</w:t>
      </w:r>
    </w:p>
    <w:p w:rsidRPr="00E54BD4" w:rsidR="000B4A35" w:rsidP="74BC3CF7" w:rsidRDefault="4F206AA2" w14:paraId="6119C233" w14:textId="1AD125D6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  <w:u w:val="single"/>
        </w:rPr>
        <w:t>Kildejakt</w:t>
      </w:r>
      <w:r w:rsidRPr="00E54BD4" w:rsidR="006E0905">
        <w:rPr>
          <w:rFonts w:ascii="Times New Roman" w:hAnsi="Times New Roman" w:eastAsia="Lato" w:cs="Times New Roman"/>
          <w:color w:val="2D3B45"/>
          <w:u w:val="single"/>
        </w:rPr>
        <w:t xml:space="preserve"> og </w:t>
      </w:r>
      <w:proofErr w:type="spellStart"/>
      <w:r w:rsidRPr="00E54BD4" w:rsidR="006E0905">
        <w:rPr>
          <w:rFonts w:ascii="Times New Roman" w:hAnsi="Times New Roman" w:eastAsia="Lato" w:cs="Times New Roman"/>
          <w:color w:val="2D3B45"/>
          <w:u w:val="single"/>
        </w:rPr>
        <w:t>faktasjekk</w:t>
      </w:r>
      <w:proofErr w:type="spellEnd"/>
    </w:p>
    <w:p w:rsidRPr="00E54BD4" w:rsidR="000B4A35" w:rsidP="74BC3CF7" w:rsidRDefault="4F206AA2" w14:paraId="6CD3FA0E" w14:textId="73E417F9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Gi elevene en KI-generert tekst med flere </w:t>
      </w:r>
      <w:proofErr w:type="spellStart"/>
      <w:r w:rsidRPr="00E54BD4">
        <w:rPr>
          <w:rFonts w:ascii="Times New Roman" w:hAnsi="Times New Roman" w:eastAsia="Lato" w:cs="Times New Roman"/>
          <w:color w:val="2D3B45"/>
        </w:rPr>
        <w:t>faktapåstander</w:t>
      </w:r>
      <w:proofErr w:type="spellEnd"/>
    </w:p>
    <w:p w:rsidRPr="00E54BD4" w:rsidR="000B4A35" w:rsidP="00EB6CBD" w:rsidRDefault="4F206AA2" w14:paraId="7B61172E" w14:textId="2863BF7B">
      <w:pPr>
        <w:pStyle w:val="Listeavsnitt"/>
        <w:numPr>
          <w:ilvl w:val="0"/>
          <w:numId w:val="8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Be dem finne minst to uavhengige kilder for hver påstand</w:t>
      </w:r>
    </w:p>
    <w:p w:rsidRPr="00E54BD4" w:rsidR="000B4A35" w:rsidP="00EB6CBD" w:rsidRDefault="4F206AA2" w14:paraId="406ED59D" w14:textId="355AE358">
      <w:pPr>
        <w:pStyle w:val="Listeavsnitt"/>
        <w:numPr>
          <w:ilvl w:val="0"/>
          <w:numId w:val="8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La dem vurdere kildenes pålitelighet og sammenligne informasjonen</w:t>
      </w:r>
    </w:p>
    <w:p w:rsidRPr="00E54BD4" w:rsidR="000B4A35" w:rsidP="00EB6CBD" w:rsidRDefault="4F206AA2" w14:paraId="74699B5E" w14:textId="6890A248">
      <w:pPr>
        <w:pStyle w:val="Listeavsnitt"/>
        <w:numPr>
          <w:ilvl w:val="0"/>
          <w:numId w:val="8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Diskuter eventuelle uoverensstemmelser og hvordan man kan avgjøre hva som er mest troverdig</w:t>
      </w:r>
    </w:p>
    <w:p w:rsidRPr="00E54BD4" w:rsidR="000B4A35" w:rsidP="74BC3CF7" w:rsidRDefault="4F206AA2" w14:paraId="20601357" w14:textId="52FC7AD6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Del klassen i grupper og gi hver gruppe en KI-generert artikkel om et aktuelt tema</w:t>
      </w:r>
    </w:p>
    <w:p w:rsidRPr="00E54BD4" w:rsidR="000B4A35" w:rsidP="74BC3CF7" w:rsidRDefault="4F206AA2" w14:paraId="1AF00BEA" w14:textId="3CB50B7F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lastRenderedPageBreak/>
        <w:t xml:space="preserve">Be gruppene </w:t>
      </w:r>
      <w:proofErr w:type="spellStart"/>
      <w:r w:rsidRPr="00E54BD4">
        <w:rPr>
          <w:rFonts w:ascii="Times New Roman" w:hAnsi="Times New Roman" w:eastAsia="Lato" w:cs="Times New Roman"/>
          <w:color w:val="2D3B45"/>
        </w:rPr>
        <w:t>faktasjekke</w:t>
      </w:r>
      <w:proofErr w:type="spellEnd"/>
      <w:r w:rsidRPr="00E54BD4">
        <w:rPr>
          <w:rFonts w:ascii="Times New Roman" w:hAnsi="Times New Roman" w:eastAsia="Lato" w:cs="Times New Roman"/>
          <w:color w:val="2D3B45"/>
        </w:rPr>
        <w:t xml:space="preserve"> artikkelen ved å:</w:t>
      </w:r>
    </w:p>
    <w:p w:rsidRPr="00E54BD4" w:rsidR="000B4A35" w:rsidP="74BC3CF7" w:rsidRDefault="4F206AA2" w14:paraId="2D839547" w14:textId="4D061D1A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  1. Identifisere hovedpåstander</w:t>
      </w:r>
    </w:p>
    <w:p w:rsidRPr="00E54BD4" w:rsidR="000B4A35" w:rsidP="74BC3CF7" w:rsidRDefault="4F206AA2" w14:paraId="6F8583FE" w14:textId="16B23DE5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  2. Søke etter bekreftelse eller avkreftelse fra pålitelige kilder</w:t>
      </w:r>
    </w:p>
    <w:p w:rsidRPr="00E54BD4" w:rsidR="000B4A35" w:rsidP="74BC3CF7" w:rsidRDefault="4F206AA2" w14:paraId="5810FEC4" w14:textId="06AA8081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  3. Vurdere om påstandene er sanne, delvis sanne, eller falske</w:t>
      </w:r>
    </w:p>
    <w:p w:rsidRPr="00E54BD4" w:rsidR="000B4A35" w:rsidP="74BC3CF7" w:rsidRDefault="4F206AA2" w14:paraId="07F012E7" w14:textId="53E876CD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La gruppene presentere funnene sine og diskutere utfordringene med faktasjekking</w:t>
      </w:r>
    </w:p>
    <w:p w:rsidRPr="00E54BD4" w:rsidR="000B4A35" w:rsidP="74BC3CF7" w:rsidRDefault="4F206AA2" w14:paraId="22E15023" w14:textId="5A662427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  <w:u w:val="single"/>
        </w:rPr>
        <w:t>Kulturell kontekst</w:t>
      </w:r>
      <w:r w:rsidRPr="00E54BD4" w:rsidR="000755A9">
        <w:rPr>
          <w:rFonts w:ascii="Times New Roman" w:hAnsi="Times New Roman" w:eastAsia="Lato" w:cs="Times New Roman"/>
          <w:color w:val="2D3B45"/>
          <w:u w:val="single"/>
        </w:rPr>
        <w:t xml:space="preserve"> og skjevheter i fremstillinger</w:t>
      </w:r>
    </w:p>
    <w:p w:rsidRPr="00E54BD4" w:rsidR="000B4A35" w:rsidP="74BC3CF7" w:rsidRDefault="4F206AA2" w14:paraId="75BF8706" w14:textId="59B40461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Be KI </w:t>
      </w:r>
      <w:proofErr w:type="gramStart"/>
      <w:r w:rsidRPr="00E54BD4">
        <w:rPr>
          <w:rFonts w:ascii="Times New Roman" w:hAnsi="Times New Roman" w:eastAsia="Lato" w:cs="Times New Roman"/>
          <w:color w:val="2D3B45"/>
        </w:rPr>
        <w:t>generere</w:t>
      </w:r>
      <w:proofErr w:type="gramEnd"/>
      <w:r w:rsidRPr="00E54BD4">
        <w:rPr>
          <w:rFonts w:ascii="Times New Roman" w:hAnsi="Times New Roman" w:eastAsia="Lato" w:cs="Times New Roman"/>
          <w:color w:val="2D3B45"/>
        </w:rPr>
        <w:t xml:space="preserve"> beskrivelser av en historisk hendelse fra ulike kulturelle perspektiver</w:t>
      </w:r>
    </w:p>
    <w:p w:rsidRPr="00E54BD4" w:rsidR="000B4A35" w:rsidP="00D562A9" w:rsidRDefault="4F206AA2" w14:paraId="395973A5" w14:textId="58EE2A2F">
      <w:pPr>
        <w:pStyle w:val="Listeavsnitt"/>
        <w:numPr>
          <w:ilvl w:val="0"/>
          <w:numId w:val="9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La elevene sammenligne beskrivelsene og diskutere forskjellene</w:t>
      </w:r>
    </w:p>
    <w:p w:rsidRPr="00E54BD4" w:rsidR="000B4A35" w:rsidP="00D562A9" w:rsidRDefault="4F206AA2" w14:paraId="3E30B4C2" w14:textId="62FAD3E9">
      <w:pPr>
        <w:pStyle w:val="Listeavsnitt"/>
        <w:numPr>
          <w:ilvl w:val="0"/>
          <w:numId w:val="9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Reflekter over hvordan KI kan mangle nyansert kulturell forståelse</w:t>
      </w:r>
    </w:p>
    <w:p w:rsidRPr="00E54BD4" w:rsidR="000B4A35" w:rsidP="74BC3CF7" w:rsidRDefault="4F206AA2" w14:paraId="64016BCC" w14:textId="0B5B3F75">
      <w:p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Gi elevene KI-genererte tekster om kontroversielle temaer</w:t>
      </w:r>
      <w:r w:rsidRPr="00E54BD4" w:rsidR="000755A9">
        <w:rPr>
          <w:rFonts w:ascii="Times New Roman" w:hAnsi="Times New Roman" w:eastAsia="Lato" w:cs="Times New Roman"/>
          <w:color w:val="2D3B45"/>
        </w:rPr>
        <w:t xml:space="preserve"> (eller bruk de KI-genererte bildene i dokumentet om</w:t>
      </w:r>
      <w:r w:rsidRPr="00E54BD4" w:rsidR="00E54BD4">
        <w:rPr>
          <w:rFonts w:ascii="Times New Roman" w:hAnsi="Times New Roman" w:eastAsia="Lato" w:cs="Times New Roman"/>
          <w:color w:val="2D3B45"/>
        </w:rPr>
        <w:t xml:space="preserve"> etiske dilemmaer)</w:t>
      </w:r>
    </w:p>
    <w:p w:rsidRPr="00E54BD4" w:rsidR="000B4A35" w:rsidP="00D562A9" w:rsidRDefault="4F206AA2" w14:paraId="752D09F2" w14:textId="69C3DB18">
      <w:pPr>
        <w:pStyle w:val="Listeavsnitt"/>
        <w:numPr>
          <w:ilvl w:val="0"/>
          <w:numId w:val="10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 xml:space="preserve">Be dem identifisere </w:t>
      </w:r>
      <w:proofErr w:type="gramStart"/>
      <w:r w:rsidRPr="00E54BD4">
        <w:rPr>
          <w:rFonts w:ascii="Times New Roman" w:hAnsi="Times New Roman" w:eastAsia="Lato" w:cs="Times New Roman"/>
          <w:color w:val="2D3B45"/>
        </w:rPr>
        <w:t>potensielle</w:t>
      </w:r>
      <w:proofErr w:type="gramEnd"/>
      <w:r w:rsidRPr="00E54BD4">
        <w:rPr>
          <w:rFonts w:ascii="Times New Roman" w:hAnsi="Times New Roman" w:eastAsia="Lato" w:cs="Times New Roman"/>
          <w:color w:val="2D3B45"/>
        </w:rPr>
        <w:t xml:space="preserve"> skjevheter i presentasjonen</w:t>
      </w:r>
    </w:p>
    <w:p w:rsidRPr="00E54BD4" w:rsidR="000B4A35" w:rsidP="00D562A9" w:rsidRDefault="4F206AA2" w14:paraId="3538ABE9" w14:textId="4A1FFEF4">
      <w:pPr>
        <w:pStyle w:val="Listeavsnitt"/>
        <w:numPr>
          <w:ilvl w:val="0"/>
          <w:numId w:val="10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Diskuter hvordan disse kan påvirke leserens forståelse av temaet</w:t>
      </w:r>
    </w:p>
    <w:p w:rsidRPr="00E54BD4" w:rsidR="000B4A35" w:rsidP="00D562A9" w:rsidRDefault="4F206AA2" w14:paraId="7EA8250B" w14:textId="4FF7812A">
      <w:pPr>
        <w:pStyle w:val="Listeavsnitt"/>
        <w:numPr>
          <w:ilvl w:val="0"/>
          <w:numId w:val="10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Tenk høyt sammen med elevene for å finne andre og mer balanserte perspektiver</w:t>
      </w:r>
    </w:p>
    <w:p w:rsidRPr="00E54BD4" w:rsidR="000B4A35" w:rsidP="00D562A9" w:rsidRDefault="4F206AA2" w14:paraId="6F466A96" w14:textId="664AD92C">
      <w:pPr>
        <w:pStyle w:val="Listeavsnitt"/>
        <w:numPr>
          <w:ilvl w:val="0"/>
          <w:numId w:val="10"/>
        </w:numPr>
        <w:shd w:val="clear" w:color="auto" w:fill="FFFFFF" w:themeFill="background1"/>
        <w:spacing w:before="180" w:after="180"/>
        <w:rPr>
          <w:rFonts w:ascii="Times New Roman" w:hAnsi="Times New Roman" w:cs="Times New Roman"/>
        </w:rPr>
      </w:pPr>
      <w:r w:rsidRPr="00E54BD4">
        <w:rPr>
          <w:rFonts w:ascii="Times New Roman" w:hAnsi="Times New Roman" w:eastAsia="Lato" w:cs="Times New Roman"/>
          <w:color w:val="2D3B45"/>
        </w:rPr>
        <w:t>La elevene omskrive tekstene for å gi et mer balansert perspekti</w:t>
      </w:r>
      <w:r w:rsidRPr="00E54BD4" w:rsidR="00E54BD4">
        <w:rPr>
          <w:rFonts w:ascii="Times New Roman" w:hAnsi="Times New Roman" w:eastAsia="Lato" w:cs="Times New Roman"/>
          <w:color w:val="2D3B45"/>
        </w:rPr>
        <w:t>v</w:t>
      </w:r>
    </w:p>
    <w:p w:rsidRPr="00E54BD4" w:rsidR="000B4A35" w:rsidRDefault="000B4A35" w14:paraId="104E3129" w14:textId="63554617">
      <w:pPr>
        <w:rPr>
          <w:rFonts w:ascii="Times New Roman" w:hAnsi="Times New Roman" w:cs="Times New Roman"/>
        </w:rPr>
      </w:pPr>
    </w:p>
    <w:sectPr w:rsidRPr="00E54BD4" w:rsidR="000B4A3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64bbe3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F108F9"/>
    <w:multiLevelType w:val="hybridMultilevel"/>
    <w:tmpl w:val="C81689B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645B7F"/>
    <w:multiLevelType w:val="hybridMultilevel"/>
    <w:tmpl w:val="AD82F67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E1662A"/>
    <w:multiLevelType w:val="hybridMultilevel"/>
    <w:tmpl w:val="51BE7B3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FF75E8"/>
    <w:multiLevelType w:val="hybridMultilevel"/>
    <w:tmpl w:val="3806B6A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4D2D4D"/>
    <w:multiLevelType w:val="hybridMultilevel"/>
    <w:tmpl w:val="458A4C3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1F66D7"/>
    <w:multiLevelType w:val="hybridMultilevel"/>
    <w:tmpl w:val="E432E5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00746"/>
    <w:multiLevelType w:val="hybridMultilevel"/>
    <w:tmpl w:val="7B70004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6C7C9C"/>
    <w:multiLevelType w:val="hybridMultilevel"/>
    <w:tmpl w:val="A3A8F72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D9006D2"/>
    <w:multiLevelType w:val="hybridMultilevel"/>
    <w:tmpl w:val="BCB84DF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F727A62"/>
    <w:multiLevelType w:val="hybridMultilevel"/>
    <w:tmpl w:val="8918F1E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" w16cid:durableId="970595250">
    <w:abstractNumId w:val="4"/>
  </w:num>
  <w:num w:numId="2" w16cid:durableId="681082022">
    <w:abstractNumId w:val="5"/>
  </w:num>
  <w:num w:numId="3" w16cid:durableId="437793991">
    <w:abstractNumId w:val="9"/>
  </w:num>
  <w:num w:numId="4" w16cid:durableId="2054646934">
    <w:abstractNumId w:val="0"/>
  </w:num>
  <w:num w:numId="5" w16cid:durableId="1761217787">
    <w:abstractNumId w:val="2"/>
  </w:num>
  <w:num w:numId="6" w16cid:durableId="1889753723">
    <w:abstractNumId w:val="8"/>
  </w:num>
  <w:num w:numId="7" w16cid:durableId="1248541701">
    <w:abstractNumId w:val="6"/>
  </w:num>
  <w:num w:numId="8" w16cid:durableId="262615887">
    <w:abstractNumId w:val="1"/>
  </w:num>
  <w:num w:numId="9" w16cid:durableId="340670511">
    <w:abstractNumId w:val="3"/>
  </w:num>
  <w:num w:numId="10" w16cid:durableId="2134975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75DEE5"/>
    <w:rsid w:val="00013C15"/>
    <w:rsid w:val="000755A9"/>
    <w:rsid w:val="000B4A35"/>
    <w:rsid w:val="00100956"/>
    <w:rsid w:val="00184C7A"/>
    <w:rsid w:val="00196A55"/>
    <w:rsid w:val="001A67B0"/>
    <w:rsid w:val="001F5F83"/>
    <w:rsid w:val="002942B8"/>
    <w:rsid w:val="002E3EE0"/>
    <w:rsid w:val="00346DBF"/>
    <w:rsid w:val="00396A61"/>
    <w:rsid w:val="003D7270"/>
    <w:rsid w:val="0042047A"/>
    <w:rsid w:val="00433105"/>
    <w:rsid w:val="00436414"/>
    <w:rsid w:val="0053608A"/>
    <w:rsid w:val="00541D79"/>
    <w:rsid w:val="006526A4"/>
    <w:rsid w:val="00652F03"/>
    <w:rsid w:val="006E0905"/>
    <w:rsid w:val="0070435A"/>
    <w:rsid w:val="00771966"/>
    <w:rsid w:val="00772BDB"/>
    <w:rsid w:val="007F280F"/>
    <w:rsid w:val="00833FB0"/>
    <w:rsid w:val="008B0A1F"/>
    <w:rsid w:val="008F2A3F"/>
    <w:rsid w:val="008F66DD"/>
    <w:rsid w:val="0098427B"/>
    <w:rsid w:val="009B676B"/>
    <w:rsid w:val="009D0EDF"/>
    <w:rsid w:val="00A051A0"/>
    <w:rsid w:val="00AA6C5A"/>
    <w:rsid w:val="00AF7B27"/>
    <w:rsid w:val="00B1499E"/>
    <w:rsid w:val="00B62D30"/>
    <w:rsid w:val="00CB3752"/>
    <w:rsid w:val="00CC47DE"/>
    <w:rsid w:val="00D31119"/>
    <w:rsid w:val="00D562A9"/>
    <w:rsid w:val="00E54BD4"/>
    <w:rsid w:val="00E770A0"/>
    <w:rsid w:val="00EB6CBD"/>
    <w:rsid w:val="00FE007A"/>
    <w:rsid w:val="00FF70ED"/>
    <w:rsid w:val="1575DEE5"/>
    <w:rsid w:val="2483F6E2"/>
    <w:rsid w:val="434DE40B"/>
    <w:rsid w:val="4F206AA2"/>
    <w:rsid w:val="74BC3CF7"/>
    <w:rsid w:val="79DA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DEE5"/>
  <w15:chartTrackingRefBased/>
  <w15:docId w15:val="{4CB2916D-3978-4DC0-BAA7-E39D8FC1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paragraph" w:styleId="Listeavsnitt">
    <w:name w:val="List Paragraph"/>
    <w:basedOn w:val="Normal"/>
    <w:uiPriority w:val="34"/>
    <w:qFormat/>
    <w:rsid w:val="00433105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1A67B0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1A67B0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A67B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uia.instructure.com/courses/16623/pages/ordliste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0de9ce-e822-429d-bbcf-f9eaf634757c" xsi:nil="true"/>
    <lcf76f155ced4ddcb4097134ff3c332f xmlns="a4a3d10c-701c-4450-ab8d-613528a08c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1ABF7DC5B03A4FBD5F33572BBDE086" ma:contentTypeVersion="18" ma:contentTypeDescription="Opprett et nytt dokument." ma:contentTypeScope="" ma:versionID="ebdceb7e0cda4e05632cd8b3a39e889e">
  <xsd:schema xmlns:xsd="http://www.w3.org/2001/XMLSchema" xmlns:xs="http://www.w3.org/2001/XMLSchema" xmlns:p="http://schemas.microsoft.com/office/2006/metadata/properties" xmlns:ns2="a4a3d10c-701c-4450-ab8d-613528a08cca" xmlns:ns3="1b0de9ce-e822-429d-bbcf-f9eaf634757c" targetNamespace="http://schemas.microsoft.com/office/2006/metadata/properties" ma:root="true" ma:fieldsID="e4bcb0b4e05e6c1fb3fb6a2332f51383" ns2:_="" ns3:_="">
    <xsd:import namespace="a4a3d10c-701c-4450-ab8d-613528a08cca"/>
    <xsd:import namespace="1b0de9ce-e822-429d-bbcf-f9eaf634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3d10c-701c-4450-ab8d-613528a08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da9934d-bfb1-4def-aef0-a37b7e29c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de9ce-e822-429d-bbcf-f9eaf6347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416464-7ef5-4fb9-8000-2d9730115374}" ma:internalName="TaxCatchAll" ma:showField="CatchAllData" ma:web="1b0de9ce-e822-429d-bbcf-f9eaf634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5DB6-B585-4E5F-929F-FD26B1303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8EAB5D-5E3F-4632-8428-CAC57D21C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73C5F-7F6A-4513-BF1C-1B97509B32A4}"/>
</file>

<file path=customXml/itemProps4.xml><?xml version="1.0" encoding="utf-8"?>
<ds:datastoreItem xmlns:ds="http://schemas.openxmlformats.org/officeDocument/2006/customXml" ds:itemID="{6DB85B48-F1F4-4649-9148-75B2B92A94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Jacobsen, Gry</dc:creator>
  <cp:keywords/>
  <dc:description/>
  <cp:lastModifiedBy>Jacobsen, Gry</cp:lastModifiedBy>
  <cp:revision>46</cp:revision>
  <dcterms:created xsi:type="dcterms:W3CDTF">2024-10-04T06:32:00Z</dcterms:created>
  <dcterms:modified xsi:type="dcterms:W3CDTF">2024-10-05T05:54:51Z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0x010100B91ABF7DC5B03A4FBD5F33572BBDE086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